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2502" w14:textId="77777777" w:rsidR="00BF7855" w:rsidRDefault="00142149" w:rsidP="00C43BA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tabs>
          <w:tab w:val="left" w:pos="4140"/>
          <w:tab w:val="left" w:pos="4320"/>
          <w:tab w:val="left" w:pos="5400"/>
          <w:tab w:val="left" w:pos="7740"/>
          <w:tab w:val="left" w:pos="7830"/>
          <w:tab w:val="left" w:pos="7920"/>
          <w:tab w:val="left" w:pos="8190"/>
          <w:tab w:val="left" w:pos="8370"/>
          <w:tab w:val="left" w:pos="8460"/>
          <w:tab w:val="left" w:pos="855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F107B">
        <w:rPr>
          <w:b/>
          <w:sz w:val="32"/>
          <w:szCs w:val="32"/>
        </w:rPr>
        <w:t xml:space="preserve">            </w:t>
      </w:r>
      <w:r w:rsidR="005F3750">
        <w:rPr>
          <w:b/>
          <w:sz w:val="32"/>
          <w:szCs w:val="32"/>
        </w:rPr>
        <w:t xml:space="preserve">  </w:t>
      </w:r>
      <w:r w:rsidR="00E1471E">
        <w:rPr>
          <w:b/>
          <w:sz w:val="32"/>
          <w:szCs w:val="32"/>
        </w:rPr>
        <w:t xml:space="preserve">MISSISSIPPI ENVIRONMENTAL </w:t>
      </w:r>
      <w:r w:rsidR="00C43BAD">
        <w:rPr>
          <w:b/>
          <w:sz w:val="32"/>
          <w:szCs w:val="32"/>
        </w:rPr>
        <w:t>QUALITY PERMIT BOA</w:t>
      </w:r>
      <w:r w:rsidR="00E1471E" w:rsidRPr="00E1471E">
        <w:rPr>
          <w:b/>
          <w:sz w:val="32"/>
          <w:szCs w:val="32"/>
        </w:rPr>
        <w:t>RD</w:t>
      </w:r>
    </w:p>
    <w:p w14:paraId="1319AAE6" w14:textId="77777777" w:rsidR="00E1471E" w:rsidRPr="00E932C7" w:rsidRDefault="00047041" w:rsidP="00C43BA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tabs>
          <w:tab w:val="left" w:pos="4140"/>
          <w:tab w:val="left" w:pos="4500"/>
          <w:tab w:val="left" w:pos="4590"/>
          <w:tab w:val="left" w:pos="4680"/>
        </w:tabs>
        <w:jc w:val="both"/>
        <w:rPr>
          <w:b/>
          <w:sz w:val="24"/>
          <w:szCs w:val="24"/>
        </w:rPr>
      </w:pPr>
      <w:r w:rsidRPr="00C33448">
        <w:rPr>
          <w:sz w:val="24"/>
          <w:szCs w:val="24"/>
        </w:rPr>
        <w:t xml:space="preserve">                                                            </w:t>
      </w:r>
      <w:r w:rsidR="005F3750" w:rsidRPr="00C33448">
        <w:rPr>
          <w:sz w:val="24"/>
          <w:szCs w:val="24"/>
        </w:rPr>
        <w:t xml:space="preserve">           </w:t>
      </w:r>
      <w:r w:rsidR="00E1471E" w:rsidRPr="00E932C7">
        <w:rPr>
          <w:b/>
          <w:sz w:val="24"/>
          <w:szCs w:val="24"/>
        </w:rPr>
        <w:t>OFFICE OF GEOLOGY</w:t>
      </w:r>
    </w:p>
    <w:p w14:paraId="5ABE060E" w14:textId="77777777" w:rsidR="00E1471E" w:rsidRPr="00DF5227" w:rsidRDefault="00E1471E" w:rsidP="000332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tabs>
          <w:tab w:val="left" w:pos="4320"/>
        </w:tabs>
        <w:spacing w:line="240" w:lineRule="auto"/>
        <w:jc w:val="center"/>
        <w:rPr>
          <w:b/>
          <w:sz w:val="24"/>
          <w:szCs w:val="24"/>
        </w:rPr>
      </w:pPr>
      <w:r w:rsidRPr="00DF5227">
        <w:rPr>
          <w:b/>
          <w:sz w:val="24"/>
          <w:szCs w:val="24"/>
        </w:rPr>
        <w:t>MINING AND RECLAMATION DIVISION</w:t>
      </w:r>
    </w:p>
    <w:p w14:paraId="46FB3262" w14:textId="77777777" w:rsidR="00E1471E" w:rsidRPr="00DF5227" w:rsidRDefault="00047041" w:rsidP="000332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5F3750">
        <w:rPr>
          <w:b/>
          <w:sz w:val="24"/>
          <w:szCs w:val="24"/>
        </w:rPr>
        <w:t xml:space="preserve">            </w:t>
      </w:r>
      <w:r w:rsidR="00E1471E" w:rsidRPr="00DF5227">
        <w:rPr>
          <w:b/>
          <w:sz w:val="24"/>
          <w:szCs w:val="24"/>
        </w:rPr>
        <w:t>AGENDA</w:t>
      </w:r>
    </w:p>
    <w:p w14:paraId="2DC8B7A3" w14:textId="33E193BC" w:rsidR="00E1471E" w:rsidRPr="00DF5227" w:rsidRDefault="00047041" w:rsidP="000332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="00DB0ACF">
        <w:rPr>
          <w:b/>
          <w:sz w:val="24"/>
          <w:szCs w:val="24"/>
        </w:rPr>
        <w:t xml:space="preserve">                         </w:t>
      </w:r>
      <w:r w:rsidR="005F375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5F3750">
        <w:rPr>
          <w:b/>
          <w:sz w:val="24"/>
          <w:szCs w:val="24"/>
        </w:rPr>
        <w:t xml:space="preserve">        </w:t>
      </w:r>
      <w:r w:rsidR="00D62F29">
        <w:rPr>
          <w:b/>
          <w:sz w:val="24"/>
          <w:szCs w:val="24"/>
        </w:rPr>
        <w:t xml:space="preserve"> </w:t>
      </w:r>
      <w:r w:rsidR="000A2663">
        <w:rPr>
          <w:b/>
          <w:sz w:val="24"/>
          <w:szCs w:val="24"/>
        </w:rPr>
        <w:t xml:space="preserve">    JANUARY 10, 2023</w:t>
      </w:r>
    </w:p>
    <w:p w14:paraId="0839C07C" w14:textId="77777777" w:rsidR="00047041" w:rsidRDefault="00047041" w:rsidP="000332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jc w:val="both"/>
        <w:rPr>
          <w:b/>
          <w:u w:val="thick"/>
        </w:rPr>
      </w:pPr>
    </w:p>
    <w:p w14:paraId="2A9A077A" w14:textId="77777777" w:rsidR="002F0CAB" w:rsidRDefault="002F0CAB" w:rsidP="00A678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both"/>
        <w:rPr>
          <w:b/>
          <w:u w:val="single"/>
        </w:rPr>
      </w:pPr>
    </w:p>
    <w:p w14:paraId="2BBEFFBF" w14:textId="740E85D1" w:rsidR="00331B27" w:rsidRPr="00CC6047" w:rsidRDefault="00456A84" w:rsidP="000332D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both"/>
        <w:rPr>
          <w:b/>
          <w:u w:val="thick"/>
        </w:rPr>
      </w:pPr>
      <w:r w:rsidRPr="00CC6047">
        <w:rPr>
          <w:b/>
          <w:u w:val="thick"/>
        </w:rPr>
        <w:t>SURFACE MINING BOND RELEASES</w:t>
      </w:r>
    </w:p>
    <w:p w14:paraId="6C9459C4" w14:textId="2E8ED09F" w:rsidR="00E1471E" w:rsidRDefault="000A2663" w:rsidP="000A26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both"/>
        <w:rPr>
          <w:b/>
        </w:rPr>
      </w:pPr>
      <w:r>
        <w:rPr>
          <w:b/>
        </w:rPr>
        <w:t>Glen Jordan                                                            Stone                                                                          P98-035</w:t>
      </w:r>
    </w:p>
    <w:p w14:paraId="37E62088" w14:textId="70DC91D9" w:rsidR="000A2663" w:rsidRPr="000A2663" w:rsidRDefault="00A6021B" w:rsidP="000A26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  <w:between w:val="single" w:sz="4" w:space="1" w:color="auto"/>
          <w:bar w:val="single" w:sz="4" w:color="auto"/>
        </w:pBdr>
        <w:spacing w:after="0" w:line="240" w:lineRule="auto"/>
        <w:contextualSpacing/>
        <w:jc w:val="both"/>
        <w:rPr>
          <w:b/>
          <w:sz w:val="32"/>
          <w:szCs w:val="32"/>
        </w:rPr>
      </w:pPr>
      <w:r>
        <w:rPr>
          <w:b/>
        </w:rPr>
        <w:t xml:space="preserve">Waters Development, </w:t>
      </w:r>
      <w:r w:rsidR="000A2663">
        <w:rPr>
          <w:b/>
        </w:rPr>
        <w:t xml:space="preserve">LLC </w:t>
      </w:r>
      <w:r w:rsidR="00A54EDC">
        <w:rPr>
          <w:b/>
        </w:rPr>
        <w:t xml:space="preserve">                                </w:t>
      </w:r>
      <w:r>
        <w:rPr>
          <w:b/>
        </w:rPr>
        <w:t xml:space="preserve"> </w:t>
      </w:r>
      <w:bookmarkStart w:id="0" w:name="_GoBack"/>
      <w:bookmarkEnd w:id="0"/>
      <w:r w:rsidR="00A54EDC">
        <w:rPr>
          <w:b/>
        </w:rPr>
        <w:t>Jones                                                                           P07-030</w:t>
      </w:r>
    </w:p>
    <w:p w14:paraId="124499F5" w14:textId="77777777" w:rsidR="00306DFF" w:rsidRPr="00E1471E" w:rsidRDefault="00306DFF">
      <w:pPr>
        <w:jc w:val="both"/>
        <w:rPr>
          <w:b/>
          <w:sz w:val="32"/>
          <w:szCs w:val="32"/>
        </w:rPr>
      </w:pPr>
    </w:p>
    <w:sectPr w:rsidR="00306DFF" w:rsidRPr="00E1471E" w:rsidSect="00452ED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86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1E"/>
    <w:rsid w:val="000332D4"/>
    <w:rsid w:val="00047041"/>
    <w:rsid w:val="00067A0E"/>
    <w:rsid w:val="00090242"/>
    <w:rsid w:val="00096155"/>
    <w:rsid w:val="000A2663"/>
    <w:rsid w:val="000A2FFF"/>
    <w:rsid w:val="000A6D31"/>
    <w:rsid w:val="000D05C6"/>
    <w:rsid w:val="000E69D7"/>
    <w:rsid w:val="000F61DC"/>
    <w:rsid w:val="00114192"/>
    <w:rsid w:val="0013348C"/>
    <w:rsid w:val="00142149"/>
    <w:rsid w:val="00190019"/>
    <w:rsid w:val="0019177F"/>
    <w:rsid w:val="001D41E8"/>
    <w:rsid w:val="001E110C"/>
    <w:rsid w:val="00201A6A"/>
    <w:rsid w:val="00215597"/>
    <w:rsid w:val="00285E71"/>
    <w:rsid w:val="00287A19"/>
    <w:rsid w:val="002B3D74"/>
    <w:rsid w:val="002F0CAB"/>
    <w:rsid w:val="002F107B"/>
    <w:rsid w:val="002F3B42"/>
    <w:rsid w:val="002F506D"/>
    <w:rsid w:val="002F6699"/>
    <w:rsid w:val="0030672C"/>
    <w:rsid w:val="00306DFF"/>
    <w:rsid w:val="00310D5B"/>
    <w:rsid w:val="003319AB"/>
    <w:rsid w:val="00331B27"/>
    <w:rsid w:val="00336F58"/>
    <w:rsid w:val="0035784F"/>
    <w:rsid w:val="00373E2F"/>
    <w:rsid w:val="003A4808"/>
    <w:rsid w:val="003C1BF5"/>
    <w:rsid w:val="003D67DB"/>
    <w:rsid w:val="003E424B"/>
    <w:rsid w:val="003E53DE"/>
    <w:rsid w:val="003E7C20"/>
    <w:rsid w:val="00420D3F"/>
    <w:rsid w:val="00444F33"/>
    <w:rsid w:val="00452EDD"/>
    <w:rsid w:val="00456A84"/>
    <w:rsid w:val="00457183"/>
    <w:rsid w:val="004709B5"/>
    <w:rsid w:val="00472A4C"/>
    <w:rsid w:val="004A45D3"/>
    <w:rsid w:val="004A4E7E"/>
    <w:rsid w:val="004C1284"/>
    <w:rsid w:val="004D3661"/>
    <w:rsid w:val="00537FD6"/>
    <w:rsid w:val="00561268"/>
    <w:rsid w:val="005817FC"/>
    <w:rsid w:val="00583E9F"/>
    <w:rsid w:val="005B4717"/>
    <w:rsid w:val="005F3750"/>
    <w:rsid w:val="005F6155"/>
    <w:rsid w:val="00606CFE"/>
    <w:rsid w:val="00672E3D"/>
    <w:rsid w:val="006754A9"/>
    <w:rsid w:val="006934A7"/>
    <w:rsid w:val="006B7C28"/>
    <w:rsid w:val="006D308D"/>
    <w:rsid w:val="00704421"/>
    <w:rsid w:val="00715F5F"/>
    <w:rsid w:val="007222C8"/>
    <w:rsid w:val="0075195E"/>
    <w:rsid w:val="00752308"/>
    <w:rsid w:val="00754E08"/>
    <w:rsid w:val="00767177"/>
    <w:rsid w:val="007C15F2"/>
    <w:rsid w:val="007C3110"/>
    <w:rsid w:val="007F7DD3"/>
    <w:rsid w:val="007F7F3F"/>
    <w:rsid w:val="0085401D"/>
    <w:rsid w:val="0087280F"/>
    <w:rsid w:val="008745E2"/>
    <w:rsid w:val="008C018F"/>
    <w:rsid w:val="00911E3F"/>
    <w:rsid w:val="00915FB8"/>
    <w:rsid w:val="009262C7"/>
    <w:rsid w:val="00957715"/>
    <w:rsid w:val="009861C2"/>
    <w:rsid w:val="009902FA"/>
    <w:rsid w:val="009B3FEC"/>
    <w:rsid w:val="009D432C"/>
    <w:rsid w:val="00A54EDC"/>
    <w:rsid w:val="00A6021B"/>
    <w:rsid w:val="00A6781F"/>
    <w:rsid w:val="00A7682C"/>
    <w:rsid w:val="00AA101D"/>
    <w:rsid w:val="00AA254F"/>
    <w:rsid w:val="00AB7BBE"/>
    <w:rsid w:val="00AC4213"/>
    <w:rsid w:val="00B06DF7"/>
    <w:rsid w:val="00B131C8"/>
    <w:rsid w:val="00B175B6"/>
    <w:rsid w:val="00B34939"/>
    <w:rsid w:val="00B35FB3"/>
    <w:rsid w:val="00B54A26"/>
    <w:rsid w:val="00BA032C"/>
    <w:rsid w:val="00BC05A9"/>
    <w:rsid w:val="00BD1CF5"/>
    <w:rsid w:val="00BD3AA7"/>
    <w:rsid w:val="00BD6A41"/>
    <w:rsid w:val="00BE245A"/>
    <w:rsid w:val="00BE3BA4"/>
    <w:rsid w:val="00BF0993"/>
    <w:rsid w:val="00BF7855"/>
    <w:rsid w:val="00C33448"/>
    <w:rsid w:val="00C43BAD"/>
    <w:rsid w:val="00C86B15"/>
    <w:rsid w:val="00C92604"/>
    <w:rsid w:val="00CC6047"/>
    <w:rsid w:val="00CD6CF2"/>
    <w:rsid w:val="00D10186"/>
    <w:rsid w:val="00D22179"/>
    <w:rsid w:val="00D5478B"/>
    <w:rsid w:val="00D62F29"/>
    <w:rsid w:val="00D75489"/>
    <w:rsid w:val="00D83705"/>
    <w:rsid w:val="00D9425E"/>
    <w:rsid w:val="00DA6682"/>
    <w:rsid w:val="00DB0ACF"/>
    <w:rsid w:val="00DB6652"/>
    <w:rsid w:val="00DD4066"/>
    <w:rsid w:val="00DD5D70"/>
    <w:rsid w:val="00DE62BF"/>
    <w:rsid w:val="00DF5227"/>
    <w:rsid w:val="00E03B35"/>
    <w:rsid w:val="00E1173E"/>
    <w:rsid w:val="00E13FD0"/>
    <w:rsid w:val="00E1471E"/>
    <w:rsid w:val="00E27319"/>
    <w:rsid w:val="00E60A13"/>
    <w:rsid w:val="00E80F46"/>
    <w:rsid w:val="00E932C7"/>
    <w:rsid w:val="00EA49E6"/>
    <w:rsid w:val="00ED7DB8"/>
    <w:rsid w:val="00F2024C"/>
    <w:rsid w:val="00F33DAA"/>
    <w:rsid w:val="00F54427"/>
    <w:rsid w:val="00F710A0"/>
    <w:rsid w:val="00FA4EFC"/>
    <w:rsid w:val="00FE1BBB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3DFC"/>
  <w15:chartTrackingRefBased/>
  <w15:docId w15:val="{B0AA172E-7350-4C81-8419-E2D12F25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1F"/>
  </w:style>
  <w:style w:type="paragraph" w:styleId="Heading1">
    <w:name w:val="heading 1"/>
    <w:basedOn w:val="Normal"/>
    <w:next w:val="Normal"/>
    <w:link w:val="Heading1Char"/>
    <w:uiPriority w:val="9"/>
    <w:qFormat/>
    <w:rsid w:val="00A6781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8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8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8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8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8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8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8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8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">
    <w:name w:val="List Table 3"/>
    <w:basedOn w:val="TableNormal"/>
    <w:uiPriority w:val="48"/>
    <w:rsid w:val="00306DF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3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FD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6781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8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81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81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81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81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81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81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81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781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6781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6781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8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81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6781F"/>
    <w:rPr>
      <w:b/>
      <w:bCs/>
    </w:rPr>
  </w:style>
  <w:style w:type="character" w:styleId="Emphasis">
    <w:name w:val="Emphasis"/>
    <w:basedOn w:val="DefaultParagraphFont"/>
    <w:uiPriority w:val="20"/>
    <w:qFormat/>
    <w:rsid w:val="00A6781F"/>
    <w:rPr>
      <w:i/>
      <w:iCs/>
    </w:rPr>
  </w:style>
  <w:style w:type="paragraph" w:styleId="NoSpacing">
    <w:name w:val="No Spacing"/>
    <w:uiPriority w:val="1"/>
    <w:qFormat/>
    <w:rsid w:val="00A6781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781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781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81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81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6781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6781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6781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6781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6781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78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A178D8A4F404EBE52C40466401320" ma:contentTypeVersion="10" ma:contentTypeDescription="Create a new document." ma:contentTypeScope="" ma:versionID="064924dffa545d73c1ebdd12b14c599a">
  <xsd:schema xmlns:xsd="http://www.w3.org/2001/XMLSchema" xmlns:xs="http://www.w3.org/2001/XMLSchema" xmlns:p="http://schemas.microsoft.com/office/2006/metadata/properties" xmlns:ns3="3522ff3e-461a-4dae-bba9-2a5834ff405e" xmlns:ns4="aa7d0ca1-6136-4ba3-86ca-e53e923a67a7" targetNamespace="http://schemas.microsoft.com/office/2006/metadata/properties" ma:root="true" ma:fieldsID="70249eb47e5f0c492d2b26954d9d69b2" ns3:_="" ns4:_="">
    <xsd:import namespace="3522ff3e-461a-4dae-bba9-2a5834ff405e"/>
    <xsd:import namespace="aa7d0ca1-6136-4ba3-86ca-e53e923a67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ff3e-461a-4dae-bba9-2a5834ff4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d0ca1-6136-4ba3-86ca-e53e923a67a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8A3EB-2B07-48DA-A03D-DAD4C51C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C4CB8-97E8-49F0-8364-3790E81D3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73B3B-F452-4590-BC67-3D99D6C1B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2ff3e-461a-4dae-bba9-2a5834ff405e"/>
    <ds:schemaRef ds:uri="aa7d0ca1-6136-4ba3-86ca-e53e923a6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33F72F-057D-4DFF-AA83-86871ECB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Cooley</dc:creator>
  <cp:keywords/>
  <dc:description/>
  <cp:lastModifiedBy>Theresa Cooley</cp:lastModifiedBy>
  <cp:revision>4</cp:revision>
  <cp:lastPrinted>2022-06-07T19:59:00Z</cp:lastPrinted>
  <dcterms:created xsi:type="dcterms:W3CDTF">2023-01-03T17:48:00Z</dcterms:created>
  <dcterms:modified xsi:type="dcterms:W3CDTF">2023-01-03T17:48:00Z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0x0101005FFA178D8A4F404EBE52C40466401320</vt:lpwstr>
  </property>
</Properties>
</file>